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5d8df5c5484a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5dd8dd35b845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Maple Brook,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de9707c62b4752" /><Relationship Type="http://schemas.openxmlformats.org/officeDocument/2006/relationships/numbering" Target="/word/numbering.xml" Id="Raec2235e5b98456e" /><Relationship Type="http://schemas.openxmlformats.org/officeDocument/2006/relationships/settings" Target="/word/settings.xml" Id="Rd8214fad85004a88" /><Relationship Type="http://schemas.openxmlformats.org/officeDocument/2006/relationships/image" Target="/word/media/b53c6939-57bd-429b-a692-c427a56bceca.png" Id="R595dd8dd35b845fd" /></Relationships>
</file>