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d3b5714ac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8d4257840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Millbridge,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4f1cadd78402d" /><Relationship Type="http://schemas.openxmlformats.org/officeDocument/2006/relationships/numbering" Target="/word/numbering.xml" Id="R66dcd38fb94143be" /><Relationship Type="http://schemas.openxmlformats.org/officeDocument/2006/relationships/settings" Target="/word/settings.xml" Id="Rfa33a05426f44685" /><Relationship Type="http://schemas.openxmlformats.org/officeDocument/2006/relationships/image" Target="/word/media/b93f4d4a-f34c-4e62-84c1-3b4266410f59.png" Id="Rc6a8d42578404c77" /></Relationships>
</file>