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ea477b875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d80f0010b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 Gut,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4986e02e64fc8" /><Relationship Type="http://schemas.openxmlformats.org/officeDocument/2006/relationships/numbering" Target="/word/numbering.xml" Id="Rf4cf1836c3f145c9" /><Relationship Type="http://schemas.openxmlformats.org/officeDocument/2006/relationships/settings" Target="/word/settings.xml" Id="R1ab6dceb18fa4c5c" /><Relationship Type="http://schemas.openxmlformats.org/officeDocument/2006/relationships/image" Target="/word/media/b7476e15-0654-48a8-a3e6-35c1a0fdc0c8.png" Id="Rb49d80f0010b4f6c" /></Relationships>
</file>