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b89c15461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6a42e64f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Stoddarts,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f25123779405e" /><Relationship Type="http://schemas.openxmlformats.org/officeDocument/2006/relationships/numbering" Target="/word/numbering.xml" Id="R6e6b0013d05c4116" /><Relationship Type="http://schemas.openxmlformats.org/officeDocument/2006/relationships/settings" Target="/word/settings.xml" Id="Rb544bba17d9e4852" /><Relationship Type="http://schemas.openxmlformats.org/officeDocument/2006/relationships/image" Target="/word/media/5e748e15-4c23-4577-bfd0-fe0c01366dc0.png" Id="R9f36a42e64ff4c83" /></Relationships>
</file>