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dbf8dea3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a8e3f0c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Tipitu Pachistuwakan,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dada3a5a4fd6" /><Relationship Type="http://schemas.openxmlformats.org/officeDocument/2006/relationships/numbering" Target="/word/numbering.xml" Id="R8e34d6f4bdf94eca" /><Relationship Type="http://schemas.openxmlformats.org/officeDocument/2006/relationships/settings" Target="/word/settings.xml" Id="Ra57beb3ee6834ce0" /><Relationship Type="http://schemas.openxmlformats.org/officeDocument/2006/relationships/image" Target="/word/media/dab61863-d3e1-4dc4-8ce6-bb5c323a7090.png" Id="Rd638a8e3f0c1435e" /></Relationships>
</file>