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40519fc2d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ba3f3ae6a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Ekombebana,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9861a83074624" /><Relationship Type="http://schemas.openxmlformats.org/officeDocument/2006/relationships/numbering" Target="/word/numbering.xml" Id="R31f4d2638d604cba" /><Relationship Type="http://schemas.openxmlformats.org/officeDocument/2006/relationships/settings" Target="/word/settings.xml" Id="R61620f4ea05e492e" /><Relationship Type="http://schemas.openxmlformats.org/officeDocument/2006/relationships/image" Target="/word/media/5c7af4d2-d15c-4031-ae68-813f89cf80e8.png" Id="R370ba3f3ae6a411d" /></Relationships>
</file>