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51f30a76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637163e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Kinndamba,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bd44da6e4f33" /><Relationship Type="http://schemas.openxmlformats.org/officeDocument/2006/relationships/numbering" Target="/word/numbering.xml" Id="R2100849814354829" /><Relationship Type="http://schemas.openxmlformats.org/officeDocument/2006/relationships/settings" Target="/word/settings.xml" Id="R5a8c0e74cc1c4728" /><Relationship Type="http://schemas.openxmlformats.org/officeDocument/2006/relationships/image" Target="/word/media/be7872ce-90a8-4dc1-bfa5-1e6be97480e9.png" Id="R25c4637163e4479d" /></Relationships>
</file>