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cc5bd150e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fc38fe529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Menanguela,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994ffb7b84436" /><Relationship Type="http://schemas.openxmlformats.org/officeDocument/2006/relationships/numbering" Target="/word/numbering.xml" Id="R0bf15ba76ad046f8" /><Relationship Type="http://schemas.openxmlformats.org/officeDocument/2006/relationships/settings" Target="/word/settings.xml" Id="R8ba02ea1392642ae" /><Relationship Type="http://schemas.openxmlformats.org/officeDocument/2006/relationships/image" Target="/word/media/0bc2be58-7b9b-4420-bf48-f8092581b282.png" Id="R0abfc38fe5294208" /></Relationships>
</file>