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4fe8f81c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28525ab5f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Rozinka,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c2c50cdce4071" /><Relationship Type="http://schemas.openxmlformats.org/officeDocument/2006/relationships/numbering" Target="/word/numbering.xml" Id="R8c72beb23c9a494c" /><Relationship Type="http://schemas.openxmlformats.org/officeDocument/2006/relationships/settings" Target="/word/settings.xml" Id="R714e53c970494725" /><Relationship Type="http://schemas.openxmlformats.org/officeDocument/2006/relationships/image" Target="/word/media/4544987b-6ffd-41c5-be2e-6a38e4edd08b.png" Id="R1a628525ab5f457e" /></Relationships>
</file>