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791c493f7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8902e17c6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Ludmirov,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e23c8488e4492" /><Relationship Type="http://schemas.openxmlformats.org/officeDocument/2006/relationships/numbering" Target="/word/numbering.xml" Id="Rce1bea0423294890" /><Relationship Type="http://schemas.openxmlformats.org/officeDocument/2006/relationships/settings" Target="/word/settings.xml" Id="R7b8ef519f0fd44ab" /><Relationship Type="http://schemas.openxmlformats.org/officeDocument/2006/relationships/image" Target="/word/media/37fae116-0a24-40cb-bd27-0c07610778e4.png" Id="Re1e8902e17c64f42" /></Relationships>
</file>