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27235802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3b32cc6f0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Bramming,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22d0aeca14c38" /><Relationship Type="http://schemas.openxmlformats.org/officeDocument/2006/relationships/numbering" Target="/word/numbering.xml" Id="Rae85574c78dd4041" /><Relationship Type="http://schemas.openxmlformats.org/officeDocument/2006/relationships/settings" Target="/word/settings.xml" Id="Rc619c1d0810048d4" /><Relationship Type="http://schemas.openxmlformats.org/officeDocument/2006/relationships/image" Target="/word/media/cbcf4239-0725-43d9-b464-dcd72ba5e694.png" Id="R21a3b32cc6f04b8c" /></Relationships>
</file>