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71e201ad5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5fb13795d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5d27cc8d54d66" /><Relationship Type="http://schemas.openxmlformats.org/officeDocument/2006/relationships/numbering" Target="/word/numbering.xml" Id="R26ab85096cd94747" /><Relationship Type="http://schemas.openxmlformats.org/officeDocument/2006/relationships/settings" Target="/word/settings.xml" Id="R94eba25dff934828" /><Relationship Type="http://schemas.openxmlformats.org/officeDocument/2006/relationships/image" Target="/word/media/0729c039-8623-4f89-bb64-d9bf0526fa7a.png" Id="Rccc5fb13795d4cd5" /></Relationships>
</file>