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1fe39fbdd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07be96605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Henne Strand,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e5501f2c44015" /><Relationship Type="http://schemas.openxmlformats.org/officeDocument/2006/relationships/numbering" Target="/word/numbering.xml" Id="R9543445c8d6e497e" /><Relationship Type="http://schemas.openxmlformats.org/officeDocument/2006/relationships/settings" Target="/word/settings.xml" Id="R25ef3ec810e34808" /><Relationship Type="http://schemas.openxmlformats.org/officeDocument/2006/relationships/image" Target="/word/media/4eaeed89-4519-4c2f-a782-295d8c34a22e.png" Id="Rb2e07be966054b6e" /></Relationships>
</file>