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fdba7ef49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85304610a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Hirtshals,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bb83d648742ef" /><Relationship Type="http://schemas.openxmlformats.org/officeDocument/2006/relationships/numbering" Target="/word/numbering.xml" Id="R81541d37b1244325" /><Relationship Type="http://schemas.openxmlformats.org/officeDocument/2006/relationships/settings" Target="/word/settings.xml" Id="R0e09a363176b482d" /><Relationship Type="http://schemas.openxmlformats.org/officeDocument/2006/relationships/image" Target="/word/media/9b7e8d8b-6feb-4ca5-a895-980ce54036d7.png" Id="R81c85304610a4587" /></Relationships>
</file>