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6b93b3edb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d4c429663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Kolsnap,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6b0e6a1fd4716" /><Relationship Type="http://schemas.openxmlformats.org/officeDocument/2006/relationships/numbering" Target="/word/numbering.xml" Id="R2e9d4138b23544c2" /><Relationship Type="http://schemas.openxmlformats.org/officeDocument/2006/relationships/settings" Target="/word/settings.xml" Id="Rf311e8a168cf4ab0" /><Relationship Type="http://schemas.openxmlformats.org/officeDocument/2006/relationships/image" Target="/word/media/1e8b84b3-9b41-4b06-927a-bc0ccb01cf6d.png" Id="Rad4d4c429663404c" /></Relationships>
</file>