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1328bfa67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4fdb387b1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9f803620c4b30" /><Relationship Type="http://schemas.openxmlformats.org/officeDocument/2006/relationships/numbering" Target="/word/numbering.xml" Id="R154854ba5a044c00" /><Relationship Type="http://schemas.openxmlformats.org/officeDocument/2006/relationships/settings" Target="/word/settings.xml" Id="Rc99b907a182f42c5" /><Relationship Type="http://schemas.openxmlformats.org/officeDocument/2006/relationships/image" Target="/word/media/2688f059-af63-441b-a996-dce7c1b17588.png" Id="R2714fdb387b14ab9" /></Relationships>
</file>