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197ad8c4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914cf5e5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fe13ae71541fb" /><Relationship Type="http://schemas.openxmlformats.org/officeDocument/2006/relationships/numbering" Target="/word/numbering.xml" Id="Rc550c8a8bae64659" /><Relationship Type="http://schemas.openxmlformats.org/officeDocument/2006/relationships/settings" Target="/word/settings.xml" Id="R3da3b9b16d704859" /><Relationship Type="http://schemas.openxmlformats.org/officeDocument/2006/relationships/image" Target="/word/media/42e49d6d-2351-44f0-9dac-0302f94c84d9.png" Id="R3b0c914cf5e54153" /></Relationships>
</file>