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e17f494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bd6b805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Rakitse,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3ef98cff4f57" /><Relationship Type="http://schemas.openxmlformats.org/officeDocument/2006/relationships/numbering" Target="/word/numbering.xml" Id="Rc43ce19d57774026" /><Relationship Type="http://schemas.openxmlformats.org/officeDocument/2006/relationships/settings" Target="/word/settings.xml" Id="R09919a613e584fa7" /><Relationship Type="http://schemas.openxmlformats.org/officeDocument/2006/relationships/image" Target="/word/media/df71b5e1-1881-4886-a905-1c578fda3649.png" Id="R90f7bd6b805a4631" /></Relationships>
</file>