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aa15226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af5660a9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Aire-sur-l'Adour,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49ac8661b40e0" /><Relationship Type="http://schemas.openxmlformats.org/officeDocument/2006/relationships/numbering" Target="/word/numbering.xml" Id="R87379cab18a04214" /><Relationship Type="http://schemas.openxmlformats.org/officeDocument/2006/relationships/settings" Target="/word/settings.xml" Id="R45f7c8c34c46491a" /><Relationship Type="http://schemas.openxmlformats.org/officeDocument/2006/relationships/image" Target="/word/media/7eee56cd-c14b-4118-9578-9160ea88e184.png" Id="R1721af5660a94d4d" /></Relationships>
</file>