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3ca31a74b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53926be37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Saussa,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df774a56a41f4" /><Relationship Type="http://schemas.openxmlformats.org/officeDocument/2006/relationships/numbering" Target="/word/numbering.xml" Id="R721805645cd24321" /><Relationship Type="http://schemas.openxmlformats.org/officeDocument/2006/relationships/settings" Target="/word/settings.xml" Id="R744ca51358fb4696" /><Relationship Type="http://schemas.openxmlformats.org/officeDocument/2006/relationships/image" Target="/word/media/5274c1ef-2abb-448d-bf3e-34cd72639750.png" Id="R29c53926be374444" /></Relationships>
</file>