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60f8e6ea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306eea54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a2a88aa2145c7" /><Relationship Type="http://schemas.openxmlformats.org/officeDocument/2006/relationships/numbering" Target="/word/numbering.xml" Id="R5478ad0145f741ca" /><Relationship Type="http://schemas.openxmlformats.org/officeDocument/2006/relationships/settings" Target="/word/settings.xml" Id="R47c6e818db884c82" /><Relationship Type="http://schemas.openxmlformats.org/officeDocument/2006/relationships/image" Target="/word/media/b95c73a1-fc00-4d2d-9bd8-647cc149bc90.png" Id="R8d7306eea5454050" /></Relationships>
</file>