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c9b6bc0de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7d1fb7b1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3e9af62f48f9" /><Relationship Type="http://schemas.openxmlformats.org/officeDocument/2006/relationships/numbering" Target="/word/numbering.xml" Id="R17fb98423f584492" /><Relationship Type="http://schemas.openxmlformats.org/officeDocument/2006/relationships/settings" Target="/word/settings.xml" Id="R2b268e36cec64327" /><Relationship Type="http://schemas.openxmlformats.org/officeDocument/2006/relationships/image" Target="/word/media/f0c05063-029d-439b-a867-e24b617f8599.png" Id="Rd017d1fb7b1a461c" /></Relationships>
</file>