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170f2fd03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4eb31bdb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604c19b5148cc" /><Relationship Type="http://schemas.openxmlformats.org/officeDocument/2006/relationships/numbering" Target="/word/numbering.xml" Id="R2747a68bf0e14854" /><Relationship Type="http://schemas.openxmlformats.org/officeDocument/2006/relationships/settings" Target="/word/settings.xml" Id="R90f2f4285f914f87" /><Relationship Type="http://schemas.openxmlformats.org/officeDocument/2006/relationships/image" Target="/word/media/fec740e2-92ca-47df-8e62-5b8a4370fa24.png" Id="Rfc74eb31bdb343ad" /></Relationships>
</file>