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6b96e4322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da6d252f7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Retournac,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89d04e36a4945" /><Relationship Type="http://schemas.openxmlformats.org/officeDocument/2006/relationships/numbering" Target="/word/numbering.xml" Id="R672281367ad847f5" /><Relationship Type="http://schemas.openxmlformats.org/officeDocument/2006/relationships/settings" Target="/word/settings.xml" Id="R1194ba77b902494d" /><Relationship Type="http://schemas.openxmlformats.org/officeDocument/2006/relationships/image" Target="/word/media/4244a17d-6e54-4005-9d55-ce8e65793ba6.png" Id="Rd18da6d252f74f51" /></Relationships>
</file>