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aa71e5b3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26c5549d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Saint-Noyal,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b3e707c24fc6" /><Relationship Type="http://schemas.openxmlformats.org/officeDocument/2006/relationships/numbering" Target="/word/numbering.xml" Id="R54a09064057742b6" /><Relationship Type="http://schemas.openxmlformats.org/officeDocument/2006/relationships/settings" Target="/word/settings.xml" Id="R16e81fcc94c74ea0" /><Relationship Type="http://schemas.openxmlformats.org/officeDocument/2006/relationships/image" Target="/word/media/4a2d59df-5495-4356-b7d2-66983d9efe39.png" Id="Rfd9526c5549d438d" /></Relationships>
</file>