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9b862e5f5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373546033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Saumont-la-Poterie,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c924cab344d1c" /><Relationship Type="http://schemas.openxmlformats.org/officeDocument/2006/relationships/numbering" Target="/word/numbering.xml" Id="R648535556bba4204" /><Relationship Type="http://schemas.openxmlformats.org/officeDocument/2006/relationships/settings" Target="/word/settings.xml" Id="Rcae925f926fd4141" /><Relationship Type="http://schemas.openxmlformats.org/officeDocument/2006/relationships/image" Target="/word/media/e22f4963-47ab-4b45-8111-f228092b6ca3.png" Id="R10e3735460334273" /></Relationships>
</file>