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90becedd4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7cf280f6e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Val-d'Ize,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59c3413274461" /><Relationship Type="http://schemas.openxmlformats.org/officeDocument/2006/relationships/numbering" Target="/word/numbering.xml" Id="Re063d25cd20f4aa7" /><Relationship Type="http://schemas.openxmlformats.org/officeDocument/2006/relationships/settings" Target="/word/settings.xml" Id="Rf106ae2cc2fe4251" /><Relationship Type="http://schemas.openxmlformats.org/officeDocument/2006/relationships/image" Target="/word/media/8e73728a-e62f-4213-b5e3-ccc5e1067a43.png" Id="R37a7cf280f6e4a2f" /></Relationships>
</file>