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22f0a5d54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48853e6fb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d1df5ded04124" /><Relationship Type="http://schemas.openxmlformats.org/officeDocument/2006/relationships/numbering" Target="/word/numbering.xml" Id="Rdd40b3a61eb045e1" /><Relationship Type="http://schemas.openxmlformats.org/officeDocument/2006/relationships/settings" Target="/word/settings.xml" Id="R80184d7717724980" /><Relationship Type="http://schemas.openxmlformats.org/officeDocument/2006/relationships/image" Target="/word/media/1b997c66-de8e-45d4-9194-8dbed61b9227.png" Id="R1cd48853e6fb4b08" /></Relationships>
</file>