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9654e3be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5c3d1805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Dorsthofe,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51b77b783436d" /><Relationship Type="http://schemas.openxmlformats.org/officeDocument/2006/relationships/numbering" Target="/word/numbering.xml" Id="R34ad1d52d025443c" /><Relationship Type="http://schemas.openxmlformats.org/officeDocument/2006/relationships/settings" Target="/word/settings.xml" Id="R7bd23033ffa64c6e" /><Relationship Type="http://schemas.openxmlformats.org/officeDocument/2006/relationships/image" Target="/word/media/26697bd0-e825-4b32-b35e-6dd496ba24bf.png" Id="R2945c3d1805240d9" /></Relationships>
</file>