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5352fbfec46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ad43ca024144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Fischteich,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28eb552b734b4e" /><Relationship Type="http://schemas.openxmlformats.org/officeDocument/2006/relationships/numbering" Target="/word/numbering.xml" Id="R6ad0dbe0cedd44b5" /><Relationship Type="http://schemas.openxmlformats.org/officeDocument/2006/relationships/settings" Target="/word/settings.xml" Id="R4a1145669c7c4088" /><Relationship Type="http://schemas.openxmlformats.org/officeDocument/2006/relationships/image" Target="/word/media/d55f485a-039f-462c-a857-4b03b9b01828.png" Id="Ra4ad43ca024144b9" /></Relationships>
</file>