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4e48725f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1913272a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fb5094faf470f" /><Relationship Type="http://schemas.openxmlformats.org/officeDocument/2006/relationships/numbering" Target="/word/numbering.xml" Id="R2adc553db41b4f1f" /><Relationship Type="http://schemas.openxmlformats.org/officeDocument/2006/relationships/settings" Target="/word/settings.xml" Id="R75d85ded9f544cc2" /><Relationship Type="http://schemas.openxmlformats.org/officeDocument/2006/relationships/image" Target="/word/media/c79cdbe7-76df-4712-99c4-28aedf0f1870.png" Id="Raa91913272aa47a2" /></Relationships>
</file>