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bcc939d26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1798342ea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Hattenhof,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f5b1594c44519" /><Relationship Type="http://schemas.openxmlformats.org/officeDocument/2006/relationships/numbering" Target="/word/numbering.xml" Id="Rec514597b4284469" /><Relationship Type="http://schemas.openxmlformats.org/officeDocument/2006/relationships/settings" Target="/word/settings.xml" Id="Red534bcbc2ba4a36" /><Relationship Type="http://schemas.openxmlformats.org/officeDocument/2006/relationships/image" Target="/word/media/1afeb318-66cb-49c2-8101-101c86d55c23.png" Id="Rd201798342ea4764" /></Relationships>
</file>