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07a689a86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b70940b7f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Kaufmanns,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8f26f5a284be3" /><Relationship Type="http://schemas.openxmlformats.org/officeDocument/2006/relationships/numbering" Target="/word/numbering.xml" Id="R01ba5bb971a84872" /><Relationship Type="http://schemas.openxmlformats.org/officeDocument/2006/relationships/settings" Target="/word/settings.xml" Id="Re54c1dcd5141441c" /><Relationship Type="http://schemas.openxmlformats.org/officeDocument/2006/relationships/image" Target="/word/media/a16df6d9-64a7-49b5-b8cf-8ccb5a1b77d6.png" Id="R710b70940b7f46ab" /></Relationships>
</file>