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4002ed3be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7b3f93bd0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50a495e0c45b7" /><Relationship Type="http://schemas.openxmlformats.org/officeDocument/2006/relationships/numbering" Target="/word/numbering.xml" Id="R05d03adb84c54985" /><Relationship Type="http://schemas.openxmlformats.org/officeDocument/2006/relationships/settings" Target="/word/settings.xml" Id="R55626a158ce74f9c" /><Relationship Type="http://schemas.openxmlformats.org/officeDocument/2006/relationships/image" Target="/word/media/dbdbe38e-9bba-4437-be3b-8d5d26232745.png" Id="Ra327b3f93bd049ef" /></Relationships>
</file>