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8f6b7b51f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3b41d1e77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Oberrimsingen,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d8207496e4000" /><Relationship Type="http://schemas.openxmlformats.org/officeDocument/2006/relationships/numbering" Target="/word/numbering.xml" Id="R47b32109e2ad4f6a" /><Relationship Type="http://schemas.openxmlformats.org/officeDocument/2006/relationships/settings" Target="/word/settings.xml" Id="R6f09b33d6e4742bc" /><Relationship Type="http://schemas.openxmlformats.org/officeDocument/2006/relationships/image" Target="/word/media/cc4c4731-a96b-4b50-a827-8d69d2b5a189.png" Id="R73a3b41d1e774aad" /></Relationships>
</file>