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c746a7313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ee84fae1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1fa449fd34a56" /><Relationship Type="http://schemas.openxmlformats.org/officeDocument/2006/relationships/numbering" Target="/word/numbering.xml" Id="R4226dc46e7fd4456" /><Relationship Type="http://schemas.openxmlformats.org/officeDocument/2006/relationships/settings" Target="/word/settings.xml" Id="R00fd0b4524d04933" /><Relationship Type="http://schemas.openxmlformats.org/officeDocument/2006/relationships/image" Target="/word/media/122adf3c-17af-4596-b9e8-40e674a14b52.png" Id="R2465ee84fae14af6" /></Relationships>
</file>