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6852652ea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2d89a87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Saaten-Neuendorf,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283533ab448be" /><Relationship Type="http://schemas.openxmlformats.org/officeDocument/2006/relationships/numbering" Target="/word/numbering.xml" Id="R1c18f5df4c484f8a" /><Relationship Type="http://schemas.openxmlformats.org/officeDocument/2006/relationships/settings" Target="/word/settings.xml" Id="R86e1fccf261b4b52" /><Relationship Type="http://schemas.openxmlformats.org/officeDocument/2006/relationships/image" Target="/word/media/b63ef041-298a-4a20-b03b-470868f1d4e4.png" Id="R31a52d89a8764065" /></Relationships>
</file>