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efe9f1c7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37666f69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235431dc48d7" /><Relationship Type="http://schemas.openxmlformats.org/officeDocument/2006/relationships/numbering" Target="/word/numbering.xml" Id="R5ec239ef827e4b54" /><Relationship Type="http://schemas.openxmlformats.org/officeDocument/2006/relationships/settings" Target="/word/settings.xml" Id="R8d1ada22b625439f" /><Relationship Type="http://schemas.openxmlformats.org/officeDocument/2006/relationships/image" Target="/word/media/818ae21b-7e5a-4a0c-b397-d0c6fdd0888b.png" Id="Ra65137666f69426d" /></Relationships>
</file>