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f0e9f29cf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51137e71c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Selbecke,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5428cd1b14810" /><Relationship Type="http://schemas.openxmlformats.org/officeDocument/2006/relationships/numbering" Target="/word/numbering.xml" Id="R629f5ab0677e4518" /><Relationship Type="http://schemas.openxmlformats.org/officeDocument/2006/relationships/settings" Target="/word/settings.xml" Id="R5242305ba6c44638" /><Relationship Type="http://schemas.openxmlformats.org/officeDocument/2006/relationships/image" Target="/word/media/a1d7646b-5f04-4264-9f84-3d6487b01c32.png" Id="Rbc351137e71c484e" /></Relationships>
</file>