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32a7e74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02777466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Stiepel,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4c42863d94caa" /><Relationship Type="http://schemas.openxmlformats.org/officeDocument/2006/relationships/numbering" Target="/word/numbering.xml" Id="Re158de8d2f834bd2" /><Relationship Type="http://schemas.openxmlformats.org/officeDocument/2006/relationships/settings" Target="/word/settings.xml" Id="R18cedcedd67d4199" /><Relationship Type="http://schemas.openxmlformats.org/officeDocument/2006/relationships/image" Target="/word/media/e9021ba6-1feb-4e14-b24a-3a6e1639846b.png" Id="R08202777466f4e33" /></Relationships>
</file>