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6c560d3da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fec951797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Ungewiss,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e8aa042694146" /><Relationship Type="http://schemas.openxmlformats.org/officeDocument/2006/relationships/numbering" Target="/word/numbering.xml" Id="R5dd3c3222ff140a7" /><Relationship Type="http://schemas.openxmlformats.org/officeDocument/2006/relationships/settings" Target="/word/settings.xml" Id="R60d622005a074488" /><Relationship Type="http://schemas.openxmlformats.org/officeDocument/2006/relationships/image" Target="/word/media/34dafd4a-d13e-4bb8-bbce-2e3daeba9795.png" Id="R909fec9517974fbf" /></Relationships>
</file>