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89dd6a7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d7ec2a8d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Unteralpfen,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5a7acffa4f9c" /><Relationship Type="http://schemas.openxmlformats.org/officeDocument/2006/relationships/numbering" Target="/word/numbering.xml" Id="R157638b216194eab" /><Relationship Type="http://schemas.openxmlformats.org/officeDocument/2006/relationships/settings" Target="/word/settings.xml" Id="Re3b8c133413e4fe9" /><Relationship Type="http://schemas.openxmlformats.org/officeDocument/2006/relationships/image" Target="/word/media/0faa01a7-97cc-4211-9618-8c81652aae9c.png" Id="R0b0fd7ec2a8d479e" /></Relationships>
</file>