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4d2458f1e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5ab156726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Wieblingen,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aacc1306647e2" /><Relationship Type="http://schemas.openxmlformats.org/officeDocument/2006/relationships/numbering" Target="/word/numbering.xml" Id="R459d9553790d4616" /><Relationship Type="http://schemas.openxmlformats.org/officeDocument/2006/relationships/settings" Target="/word/settings.xml" Id="R1fc33fd866084264" /><Relationship Type="http://schemas.openxmlformats.org/officeDocument/2006/relationships/image" Target="/word/media/e0f6c840-92ff-44dd-9918-61c70f340be3.png" Id="R2495ab1567264bab" /></Relationships>
</file>