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0c1640fb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afd97351c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e2c6901945db" /><Relationship Type="http://schemas.openxmlformats.org/officeDocument/2006/relationships/numbering" Target="/word/numbering.xml" Id="R2a7fe532d1b9402b" /><Relationship Type="http://schemas.openxmlformats.org/officeDocument/2006/relationships/settings" Target="/word/settings.xml" Id="R176117baf5f0403c" /><Relationship Type="http://schemas.openxmlformats.org/officeDocument/2006/relationships/image" Target="/word/media/92f91440-721a-4b2c-a514-ddd4ff97a35f.png" Id="R867afd97351c4a89" /></Relationships>
</file>