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e38040f3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8beeb39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2fd50b1e5411a" /><Relationship Type="http://schemas.openxmlformats.org/officeDocument/2006/relationships/numbering" Target="/word/numbering.xml" Id="R69675c69e5df43c8" /><Relationship Type="http://schemas.openxmlformats.org/officeDocument/2006/relationships/settings" Target="/word/settings.xml" Id="R47b4c3f1e28c48e9" /><Relationship Type="http://schemas.openxmlformats.org/officeDocument/2006/relationships/image" Target="/word/media/1f0daa19-7241-40b8-ac8c-7de3cdc3baf4.png" Id="Rc9058beeb39b4181" /></Relationships>
</file>