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3cd1fde88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9f7037a62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Belesaiika,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d40865a0540fa" /><Relationship Type="http://schemas.openxmlformats.org/officeDocument/2006/relationships/numbering" Target="/word/numbering.xml" Id="R2481e672a3fb4b41" /><Relationship Type="http://schemas.openxmlformats.org/officeDocument/2006/relationships/settings" Target="/word/settings.xml" Id="Rceeede0f7a284fa2" /><Relationship Type="http://schemas.openxmlformats.org/officeDocument/2006/relationships/image" Target="/word/media/a4cda1ca-5f30-47ea-85f5-50e148ad28a0.png" Id="Rf6b9f7037a6241fd" /></Relationships>
</file>