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aa3f9ece5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158b7e8f3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Karavidhia,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0eabe3ba6482d" /><Relationship Type="http://schemas.openxmlformats.org/officeDocument/2006/relationships/numbering" Target="/word/numbering.xml" Id="R2cd82e7797514f25" /><Relationship Type="http://schemas.openxmlformats.org/officeDocument/2006/relationships/settings" Target="/word/settings.xml" Id="Rbc531172f6364f2f" /><Relationship Type="http://schemas.openxmlformats.org/officeDocument/2006/relationships/image" Target="/word/media/e885fefa-5253-4537-b856-146282502076.png" Id="R10d158b7e8f344eb" /></Relationships>
</file>