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90b229a14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5bd1c8f0b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Metamorfosi,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747ed0d6e4235" /><Relationship Type="http://schemas.openxmlformats.org/officeDocument/2006/relationships/numbering" Target="/word/numbering.xml" Id="Rda71c5226a6b4eb6" /><Relationship Type="http://schemas.openxmlformats.org/officeDocument/2006/relationships/settings" Target="/word/settings.xml" Id="R29f3cc014d6d46f3" /><Relationship Type="http://schemas.openxmlformats.org/officeDocument/2006/relationships/image" Target="/word/media/919d37a8-1d6d-4316-82c0-7db72d247a29.png" Id="R2545bd1c8f0b42b9" /></Relationships>
</file>