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80b3a616d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1bdf46cc5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Vrakhasion,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3f68b90144b16" /><Relationship Type="http://schemas.openxmlformats.org/officeDocument/2006/relationships/numbering" Target="/word/numbering.xml" Id="Rd76fa1cdff1240a3" /><Relationship Type="http://schemas.openxmlformats.org/officeDocument/2006/relationships/settings" Target="/word/settings.xml" Id="R54f9cf9d27e44013" /><Relationship Type="http://schemas.openxmlformats.org/officeDocument/2006/relationships/image" Target="/word/media/f46f2989-354c-418b-ae8b-5076ec0363b9.png" Id="R72e1bdf46cc54e71" /></Relationships>
</file>