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fb98c6ee3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3738bbd21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Csotonyivolgy,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6bcd2a0bd403b" /><Relationship Type="http://schemas.openxmlformats.org/officeDocument/2006/relationships/numbering" Target="/word/numbering.xml" Id="Rdec9cdc46632499f" /><Relationship Type="http://schemas.openxmlformats.org/officeDocument/2006/relationships/settings" Target="/word/settings.xml" Id="R0fbaf06abbad4c1b" /><Relationship Type="http://schemas.openxmlformats.org/officeDocument/2006/relationships/image" Target="/word/media/433d72f3-72dd-439b-b869-a25eedefca20.png" Id="Rfc33738bbd21442d" /></Relationships>
</file>